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387" w:rsidRDefault="00C55387" w:rsidP="00FE3E89">
      <w:pPr>
        <w:spacing w:line="360" w:lineRule="auto"/>
        <w:jc w:val="both"/>
      </w:pPr>
      <w:r>
        <w:t xml:space="preserve">Manuel Francisco dos Santos, divorciado, natural de Vermoil, portador do bilhete de identidade n.º 2570290, </w:t>
      </w:r>
      <w:proofErr w:type="spellStart"/>
      <w:r>
        <w:t>váldio</w:t>
      </w:r>
      <w:proofErr w:type="spellEnd"/>
      <w:r>
        <w:t xml:space="preserve"> até 13.01.2012, residente em 30 </w:t>
      </w:r>
      <w:proofErr w:type="spellStart"/>
      <w:r>
        <w:t>Chemin</w:t>
      </w:r>
      <w:proofErr w:type="spellEnd"/>
      <w:r>
        <w:t xml:space="preserve"> </w:t>
      </w:r>
      <w:proofErr w:type="spellStart"/>
      <w:r>
        <w:t>des</w:t>
      </w:r>
      <w:proofErr w:type="spellEnd"/>
      <w:r>
        <w:t xml:space="preserve"> </w:t>
      </w:r>
      <w:proofErr w:type="spellStart"/>
      <w:r>
        <w:t>postaes</w:t>
      </w:r>
      <w:proofErr w:type="spellEnd"/>
      <w:r>
        <w:t xml:space="preserve">, 093390 </w:t>
      </w:r>
      <w:proofErr w:type="spellStart"/>
      <w:r>
        <w:t>Clichy</w:t>
      </w:r>
      <w:proofErr w:type="spellEnd"/>
      <w:r>
        <w:t xml:space="preserve"> </w:t>
      </w:r>
      <w:proofErr w:type="spellStart"/>
      <w:r>
        <w:t>Sous</w:t>
      </w:r>
      <w:proofErr w:type="spellEnd"/>
      <w:r>
        <w:t xml:space="preserve"> Bois, França </w:t>
      </w:r>
    </w:p>
    <w:p w:rsidR="00405DF8" w:rsidRDefault="00C55387" w:rsidP="00FE3E89">
      <w:pPr>
        <w:spacing w:line="360" w:lineRule="auto"/>
        <w:jc w:val="both"/>
      </w:pPr>
      <w:proofErr w:type="gramStart"/>
      <w:r>
        <w:t>vem</w:t>
      </w:r>
      <w:proofErr w:type="gramEnd"/>
      <w:r>
        <w:t xml:space="preserve"> expor e requerer a V. </w:t>
      </w:r>
      <w:proofErr w:type="spellStart"/>
      <w:r>
        <w:t>Exca</w:t>
      </w:r>
      <w:proofErr w:type="spellEnd"/>
      <w:r>
        <w:t>.</w:t>
      </w:r>
    </w:p>
    <w:p w:rsidR="00C55387" w:rsidRDefault="00C55387" w:rsidP="00FE3E89">
      <w:pPr>
        <w:spacing w:line="360" w:lineRule="auto"/>
        <w:jc w:val="both"/>
      </w:pPr>
      <w:r>
        <w:t>1.</w:t>
      </w:r>
    </w:p>
    <w:p w:rsidR="00C55387" w:rsidRDefault="00C55387" w:rsidP="00FE3E89">
      <w:pPr>
        <w:spacing w:line="360" w:lineRule="auto"/>
        <w:jc w:val="both"/>
      </w:pPr>
      <w:r>
        <w:t xml:space="preserve">O requerente é português emigrante em França, e </w:t>
      </w:r>
      <w:r w:rsidR="00EE570B">
        <w:t xml:space="preserve">aí </w:t>
      </w:r>
      <w:r>
        <w:t>reside</w:t>
      </w:r>
      <w:r w:rsidR="00EE570B">
        <w:t>,</w:t>
      </w:r>
      <w:r>
        <w:t xml:space="preserve"> na morada supra referenciada.</w:t>
      </w:r>
    </w:p>
    <w:p w:rsidR="00C55387" w:rsidRDefault="00C55387" w:rsidP="00FE3E89">
      <w:pPr>
        <w:spacing w:line="360" w:lineRule="auto"/>
        <w:jc w:val="both"/>
      </w:pPr>
      <w:r>
        <w:t>2.</w:t>
      </w:r>
    </w:p>
    <w:p w:rsidR="00C55387" w:rsidRDefault="00C55387" w:rsidP="00FE3E89">
      <w:pPr>
        <w:spacing w:line="360" w:lineRule="auto"/>
        <w:jc w:val="both"/>
      </w:pPr>
      <w:r>
        <w:t>Não obstante, tem investido parte do seu capital em património imobiliário em Portugal.</w:t>
      </w:r>
    </w:p>
    <w:p w:rsidR="00FE3E89" w:rsidRDefault="00FE3E89" w:rsidP="00FE3E89">
      <w:pPr>
        <w:spacing w:line="360" w:lineRule="auto"/>
        <w:jc w:val="both"/>
      </w:pPr>
      <w:r>
        <w:t>4.</w:t>
      </w:r>
    </w:p>
    <w:p w:rsidR="00FE3E89" w:rsidRDefault="00FE3E89" w:rsidP="00FE3E89">
      <w:pPr>
        <w:spacing w:line="360" w:lineRule="auto"/>
        <w:jc w:val="both"/>
      </w:pPr>
      <w:r>
        <w:t>O requerente é dono e legitimo proprietário do prédio______</w:t>
      </w:r>
    </w:p>
    <w:p w:rsidR="00C55387" w:rsidRDefault="00FE3E89" w:rsidP="00FE3E89">
      <w:pPr>
        <w:spacing w:line="360" w:lineRule="auto"/>
        <w:jc w:val="both"/>
      </w:pPr>
      <w:r>
        <w:t>5</w:t>
      </w:r>
      <w:r w:rsidR="00C55387">
        <w:t>.</w:t>
      </w:r>
    </w:p>
    <w:p w:rsidR="00C55387" w:rsidRDefault="00C55387" w:rsidP="00FE3E89">
      <w:pPr>
        <w:spacing w:line="360" w:lineRule="auto"/>
        <w:jc w:val="both"/>
      </w:pPr>
      <w:r>
        <w:t>A 26 de Outubro de 2006, o requerente celebrou um contrato promessa de compra e venda com Armindo da Mota Santos,</w:t>
      </w:r>
      <w:r w:rsidR="00EE570B">
        <w:t xml:space="preserve"> na qualidade de Presidente do Conselho de Administração da Sociedade C</w:t>
      </w:r>
      <w:r>
        <w:t xml:space="preserve">omercial </w:t>
      </w:r>
      <w:r w:rsidR="00BC0299">
        <w:t xml:space="preserve">Rio </w:t>
      </w:r>
      <w:proofErr w:type="spellStart"/>
      <w:r w:rsidR="00BC0299">
        <w:t>State</w:t>
      </w:r>
      <w:proofErr w:type="spellEnd"/>
      <w:r w:rsidR="00BC0299">
        <w:t xml:space="preserve"> – Empreendimentos Imobiliários S.A., no qual prometeu vender e a referida Rio </w:t>
      </w:r>
      <w:proofErr w:type="spellStart"/>
      <w:r w:rsidR="00BC0299">
        <w:t>State</w:t>
      </w:r>
      <w:proofErr w:type="spellEnd"/>
      <w:r w:rsidR="00BC0299">
        <w:t xml:space="preserve"> S.A. prometeu comprar doze apartamentos </w:t>
      </w:r>
      <w:proofErr w:type="gramStart"/>
      <w:r w:rsidR="00BC0299">
        <w:t>( 6</w:t>
      </w:r>
      <w:proofErr w:type="gramEnd"/>
      <w:r w:rsidR="00BC0299">
        <w:t xml:space="preserve"> em cada lote), nos prédios a construir futuramente nos lotes de terreno designados pelos lotes n.º 5 e 6, sitos em vale do Rosal, Rua de S. Francisco, freguesia de santa Clara</w:t>
      </w:r>
      <w:r w:rsidR="00EE570B">
        <w:t xml:space="preserve"> </w:t>
      </w:r>
      <w:r w:rsidR="00BC0299">
        <w:t xml:space="preserve">e concelho de </w:t>
      </w:r>
      <w:r w:rsidR="00EE570B">
        <w:t>Coimbra</w:t>
      </w:r>
      <w:r w:rsidR="00BC0299">
        <w:t xml:space="preserve">, descritos na Conservatória do Registo Predial de Coimbra sob os números 2883 ambos e inscritos na respectiva matriz urbana sob os artigos 4.403 e 4.404. Conforme se pode verificar pelas clausulas primeira e segunda do contrato promessa de compra e venda que se junta como doc. 1 </w:t>
      </w:r>
      <w:proofErr w:type="gramStart"/>
      <w:r w:rsidR="00BC0299">
        <w:t>e</w:t>
      </w:r>
      <w:proofErr w:type="gramEnd"/>
      <w:r w:rsidR="00BC0299">
        <w:t xml:space="preserve"> cujo teor se dá por integralmente re</w:t>
      </w:r>
      <w:r w:rsidR="0055404C">
        <w:t>produzido</w:t>
      </w:r>
      <w:r w:rsidR="00BC0299">
        <w:t>.</w:t>
      </w:r>
    </w:p>
    <w:p w:rsidR="00BC0299" w:rsidRDefault="00EE570B" w:rsidP="00FE3E89">
      <w:pPr>
        <w:spacing w:line="360" w:lineRule="auto"/>
        <w:jc w:val="both"/>
      </w:pPr>
      <w:r>
        <w:t>6.</w:t>
      </w:r>
    </w:p>
    <w:p w:rsidR="00BC0299" w:rsidRDefault="00BC0299" w:rsidP="00FE3E89">
      <w:pPr>
        <w:spacing w:line="360" w:lineRule="auto"/>
        <w:jc w:val="both"/>
      </w:pPr>
      <w:r>
        <w:t xml:space="preserve">O preço global </w:t>
      </w:r>
      <w:r w:rsidR="00EE570B">
        <w:t xml:space="preserve">previso para </w:t>
      </w:r>
      <w:r>
        <w:t xml:space="preserve">o negócio foi de 1.284.000,00 euros (um milhão duzentos e oitenta e quatro mil euros) a pagar pela Rio </w:t>
      </w:r>
      <w:proofErr w:type="spellStart"/>
      <w:r>
        <w:t>State</w:t>
      </w:r>
      <w:proofErr w:type="spellEnd"/>
      <w:r>
        <w:t xml:space="preserve"> S.A. ao requerente em três prestações de 50.000,00 euros (cinquenta mil euros), a vencer</w:t>
      </w:r>
      <w:r w:rsidR="00EE570B">
        <w:t>,</w:t>
      </w:r>
      <w:r>
        <w:t xml:space="preserve"> respectivamente, em Julho, Outubro e Novembro de 2011 e no remanescente de 1.134.000,00 euros (um milhão cento e trinta e quatro mil euros) a liquidar na data da escritura de compra e venda do imóvel prometido vender, nos termos melhor referidos na clausula terceira do contrato promessa de compra e venda junto com doc. 1.</w:t>
      </w:r>
    </w:p>
    <w:p w:rsidR="00BC0299" w:rsidRDefault="00EE570B" w:rsidP="00FE3E89">
      <w:pPr>
        <w:spacing w:line="360" w:lineRule="auto"/>
        <w:jc w:val="both"/>
      </w:pPr>
      <w:r>
        <w:lastRenderedPageBreak/>
        <w:t>7</w:t>
      </w:r>
    </w:p>
    <w:p w:rsidR="00BC0299" w:rsidRDefault="00BC0299" w:rsidP="00FE3E89">
      <w:pPr>
        <w:spacing w:line="360" w:lineRule="auto"/>
        <w:jc w:val="both"/>
      </w:pPr>
      <w:r>
        <w:t xml:space="preserve">A 4 de Novembro de 2011, na sequencia da mora no pagamento das duas primeiras prestações referentes ao sinal estipulado no contrato promessa de compra e venda vindo de referir, o ora requerente </w:t>
      </w:r>
      <w:r w:rsidR="0055404C">
        <w:t xml:space="preserve">remeteu à Rio </w:t>
      </w:r>
      <w:proofErr w:type="spellStart"/>
      <w:r w:rsidR="0055404C">
        <w:t>State</w:t>
      </w:r>
      <w:proofErr w:type="spellEnd"/>
      <w:r w:rsidR="0055404C">
        <w:t xml:space="preserve"> S.A. uma missiva</w:t>
      </w:r>
      <w:r w:rsidR="00EE570B">
        <w:t xml:space="preserve"> de interpelação para pagamento</w:t>
      </w:r>
      <w:r w:rsidR="0055404C">
        <w:t xml:space="preserve"> dos montantes em divida, salvaguardando que a falta de pagamento teria como cominação a resolução do contrato promessa de compra e venda. Cf. Doc. 2 </w:t>
      </w:r>
      <w:proofErr w:type="gramStart"/>
      <w:r w:rsidR="0055404C">
        <w:t>cujo</w:t>
      </w:r>
      <w:proofErr w:type="gramEnd"/>
      <w:r w:rsidR="0055404C">
        <w:t xml:space="preserve"> teor se dá por integralmente reproduzido.</w:t>
      </w:r>
    </w:p>
    <w:p w:rsidR="0055404C" w:rsidRDefault="00EE570B" w:rsidP="00FE3E89">
      <w:pPr>
        <w:spacing w:line="360" w:lineRule="auto"/>
        <w:jc w:val="both"/>
      </w:pPr>
      <w:r>
        <w:t>8</w:t>
      </w:r>
    </w:p>
    <w:p w:rsidR="0055404C" w:rsidRDefault="0055404C" w:rsidP="00FE3E89">
      <w:pPr>
        <w:spacing w:line="360" w:lineRule="auto"/>
        <w:jc w:val="both"/>
      </w:pPr>
      <w:r>
        <w:t xml:space="preserve">A 12 de Dezembro de 2012, o ora requerente remeteu missiva à referida Rio </w:t>
      </w:r>
      <w:proofErr w:type="spellStart"/>
      <w:r>
        <w:t>State</w:t>
      </w:r>
      <w:proofErr w:type="spellEnd"/>
      <w:r>
        <w:t xml:space="preserve"> S.A., através da qual resolveu o contrato promessa de compra e venda outorgado, nos termos vindos de referir.</w:t>
      </w:r>
    </w:p>
    <w:p w:rsidR="0055404C" w:rsidRDefault="0055404C" w:rsidP="00FE3E89">
      <w:pPr>
        <w:spacing w:line="360" w:lineRule="auto"/>
        <w:jc w:val="both"/>
      </w:pPr>
      <w:r>
        <w:t>Sucede que,</w:t>
      </w:r>
    </w:p>
    <w:p w:rsidR="0055404C" w:rsidRDefault="00EE570B" w:rsidP="00FE3E89">
      <w:pPr>
        <w:spacing w:line="360" w:lineRule="auto"/>
        <w:jc w:val="both"/>
      </w:pPr>
      <w:r>
        <w:t>9</w:t>
      </w:r>
    </w:p>
    <w:p w:rsidR="0055404C" w:rsidRDefault="0055404C" w:rsidP="00FE3E89">
      <w:pPr>
        <w:spacing w:line="360" w:lineRule="auto"/>
        <w:jc w:val="both"/>
      </w:pPr>
      <w:r>
        <w:t xml:space="preserve">No </w:t>
      </w:r>
      <w:r w:rsidR="00EE401B">
        <w:t>início</w:t>
      </w:r>
      <w:r>
        <w:t xml:space="preserve"> do corrente ano foram conhecidas </w:t>
      </w:r>
      <w:r w:rsidR="00EE570B">
        <w:t xml:space="preserve">do grande </w:t>
      </w:r>
      <w:proofErr w:type="gramStart"/>
      <w:r w:rsidR="00EE570B">
        <w:t>publico</w:t>
      </w:r>
      <w:proofErr w:type="gramEnd"/>
      <w:r w:rsidR="00EE570B">
        <w:t xml:space="preserve"> em geral</w:t>
      </w:r>
      <w:r>
        <w:t xml:space="preserve"> e</w:t>
      </w:r>
      <w:r w:rsidR="00EE570B">
        <w:t>,</w:t>
      </w:r>
      <w:r>
        <w:t xml:space="preserve"> em consequência</w:t>
      </w:r>
      <w:r w:rsidR="00EE570B">
        <w:t>,</w:t>
      </w:r>
      <w:r>
        <w:t xml:space="preserve"> </w:t>
      </w:r>
      <w:r w:rsidR="00EE570B">
        <w:t>das pessoas que tinham negócios com a R</w:t>
      </w:r>
      <w:r>
        <w:t xml:space="preserve">io </w:t>
      </w:r>
      <w:proofErr w:type="spellStart"/>
      <w:r>
        <w:t>State</w:t>
      </w:r>
      <w:proofErr w:type="spellEnd"/>
      <w:r>
        <w:t xml:space="preserve"> S.A. em particular, noticias relacionadas com alegadas burlas perpetradas pelo presidente do Conselho de administração da Rio </w:t>
      </w:r>
      <w:proofErr w:type="spellStart"/>
      <w:r>
        <w:t>State</w:t>
      </w:r>
      <w:proofErr w:type="spellEnd"/>
      <w:r>
        <w:t xml:space="preserve"> S.A., o referido Armindo Mota Santos, que terá “desaparecido” para parte incerta, causando prejuízo</w:t>
      </w:r>
      <w:r w:rsidR="00EE570B">
        <w:t>s patrimoniais</w:t>
      </w:r>
      <w:r>
        <w:t xml:space="preserve"> a dezen</w:t>
      </w:r>
      <w:r w:rsidR="00EE401B">
        <w:t>as de investidores imobiliários.</w:t>
      </w:r>
    </w:p>
    <w:p w:rsidR="00EE401B" w:rsidRDefault="00EE570B" w:rsidP="00FE3E89">
      <w:pPr>
        <w:spacing w:line="360" w:lineRule="auto"/>
        <w:jc w:val="both"/>
      </w:pPr>
      <w:r>
        <w:t>10</w:t>
      </w:r>
    </w:p>
    <w:p w:rsidR="00EE401B" w:rsidRDefault="00EE401B" w:rsidP="00FE3E89">
      <w:pPr>
        <w:spacing w:line="360" w:lineRule="auto"/>
        <w:jc w:val="both"/>
      </w:pPr>
      <w:r>
        <w:t xml:space="preserve">O requerente deslocou-se a Portugal em meados do mês de Março do corrente, no sentido de aferir a respeito da sua situação em relação à referida Rio </w:t>
      </w:r>
      <w:proofErr w:type="spellStart"/>
      <w:r>
        <w:t>State</w:t>
      </w:r>
      <w:proofErr w:type="spellEnd"/>
      <w:r>
        <w:t xml:space="preserve"> S.A., uma vez que havia negociado com o referido Armindo Mota Santos o contrato promessa de compra e venda vindo de referir.</w:t>
      </w:r>
    </w:p>
    <w:p w:rsidR="00EE401B" w:rsidRDefault="00EE570B" w:rsidP="00FE3E89">
      <w:pPr>
        <w:spacing w:line="360" w:lineRule="auto"/>
        <w:jc w:val="both"/>
      </w:pPr>
      <w:r>
        <w:t>11</w:t>
      </w:r>
    </w:p>
    <w:p w:rsidR="00EE401B" w:rsidRDefault="00EE401B" w:rsidP="00FE3E89">
      <w:pPr>
        <w:spacing w:line="360" w:lineRule="auto"/>
        <w:jc w:val="both"/>
      </w:pPr>
      <w:r>
        <w:t>Em deslocação à Conservatória do Registo Predial de Coimbra, constatou a existência de um registo de aquisição provisória por natureza a favor de Humberto Azinheiro Marques Cordeiro, datada de 9 de F</w:t>
      </w:r>
      <w:r>
        <w:t>evereiro de 2012, com o numero</w:t>
      </w:r>
      <w:r>
        <w:t xml:space="preserve"> 1715, em relação ao prédio 2883, do qual é dono e legitimo proprietário, e que foi objecto do contrato promessa de compra e venda, entretanto resolvido, nos termos supra expostos. Cf. Doc. XX que se junta e cujo teor se d</w:t>
      </w:r>
      <w:r w:rsidR="00EF6927">
        <w:t>á por integralmente reproduzido.</w:t>
      </w:r>
    </w:p>
    <w:p w:rsidR="00EF6927" w:rsidRDefault="00EE570B" w:rsidP="00FE3E89">
      <w:pPr>
        <w:spacing w:line="360" w:lineRule="auto"/>
        <w:jc w:val="both"/>
      </w:pPr>
      <w:r>
        <w:lastRenderedPageBreak/>
        <w:t>12</w:t>
      </w:r>
    </w:p>
    <w:p w:rsidR="00EF6927" w:rsidRDefault="00EF6927" w:rsidP="00FE3E89">
      <w:pPr>
        <w:spacing w:line="360" w:lineRule="auto"/>
        <w:jc w:val="both"/>
      </w:pPr>
      <w:r>
        <w:t>O registo de aquisição provisória foi apresentado pelo Sr. Dr. Hélder Cordeiro, advogado, com escritório na Rua Sá de Miranda Lote 18, 1º H, em Leiria, mediante apresentação de documento particular, contrato promessa de compra</w:t>
      </w:r>
      <w:r w:rsidR="00EE570B">
        <w:t xml:space="preserve"> </w:t>
      </w:r>
      <w:r>
        <w:t>e venda</w:t>
      </w:r>
      <w:r w:rsidR="00EE570B">
        <w:t>,</w:t>
      </w:r>
      <w:r>
        <w:t xml:space="preserve"> outorgando pelo referido Humberto Azinheiro</w:t>
      </w:r>
      <w:r w:rsidR="00EE570B">
        <w:t xml:space="preserve"> Marques Cordeiro e Armindo da Mota S</w:t>
      </w:r>
      <w:r>
        <w:t xml:space="preserve">antos, na qualidade de legal representante </w:t>
      </w:r>
      <w:proofErr w:type="gramStart"/>
      <w:r>
        <w:t xml:space="preserve">da Rio </w:t>
      </w:r>
      <w:proofErr w:type="spellStart"/>
      <w:r>
        <w:t>State</w:t>
      </w:r>
      <w:proofErr w:type="spellEnd"/>
      <w:r>
        <w:t xml:space="preserve"> S.A.</w:t>
      </w:r>
      <w:proofErr w:type="gramEnd"/>
      <w:r>
        <w:t>.</w:t>
      </w:r>
    </w:p>
    <w:p w:rsidR="00EF6927" w:rsidRDefault="00EE570B" w:rsidP="00FE3E89">
      <w:pPr>
        <w:spacing w:line="360" w:lineRule="auto"/>
        <w:jc w:val="both"/>
      </w:pPr>
      <w:r>
        <w:t>13</w:t>
      </w:r>
    </w:p>
    <w:p w:rsidR="00EF6927" w:rsidRDefault="00EF6927" w:rsidP="00FE3E89">
      <w:pPr>
        <w:spacing w:line="360" w:lineRule="auto"/>
        <w:jc w:val="both"/>
      </w:pPr>
      <w:r>
        <w:t>A recusa da requisição foi notificada ao requerente, Sr. Dr. Hélder Cordeiro, a 23 de Fevereiro de 2012.</w:t>
      </w:r>
    </w:p>
    <w:p w:rsidR="00EF6927" w:rsidRDefault="00EE570B" w:rsidP="00FE3E89">
      <w:pPr>
        <w:spacing w:line="360" w:lineRule="auto"/>
        <w:jc w:val="both"/>
      </w:pPr>
      <w:r>
        <w:t>14</w:t>
      </w:r>
    </w:p>
    <w:p w:rsidR="00EF6927" w:rsidRDefault="00EE570B" w:rsidP="00FE3E89">
      <w:pPr>
        <w:spacing w:line="360" w:lineRule="auto"/>
        <w:jc w:val="both"/>
      </w:pPr>
      <w:r>
        <w:t xml:space="preserve">O </w:t>
      </w:r>
      <w:r w:rsidR="00EF6927">
        <w:t>supra exposto gerou no ora requerente sentimentos de insegurança e cuidado, decorrentes da constatação de que, mesmo após a resolução do contrato promessa de compra e venda vindo de referir na presente, o prédio objecto do contrato foi objecto de tentativa de registo</w:t>
      </w:r>
      <w:r>
        <w:t xml:space="preserve"> predial</w:t>
      </w:r>
      <w:r w:rsidR="00EF6927">
        <w:t>.</w:t>
      </w:r>
    </w:p>
    <w:p w:rsidR="00EF6927" w:rsidRDefault="00EE570B" w:rsidP="00FE3E89">
      <w:pPr>
        <w:spacing w:line="360" w:lineRule="auto"/>
        <w:jc w:val="both"/>
      </w:pPr>
      <w:r>
        <w:t>15</w:t>
      </w:r>
    </w:p>
    <w:p w:rsidR="00EF6927" w:rsidRDefault="00EF6927" w:rsidP="00FE3E89">
      <w:pPr>
        <w:spacing w:line="360" w:lineRule="auto"/>
        <w:jc w:val="both"/>
      </w:pPr>
      <w:r>
        <w:t xml:space="preserve">Efectivamente, e considerando o que veio ao conhecimento do requerente na sua deslocação </w:t>
      </w:r>
      <w:proofErr w:type="gramStart"/>
      <w:r>
        <w:t>à</w:t>
      </w:r>
      <w:proofErr w:type="gramEnd"/>
      <w:r>
        <w:t xml:space="preserve"> cidade de Coimbra, relacionado com negócios celebrados por Armindo da Mota Santos altamente lesivos para terceiros de boa fé, nomeadamente terceiros com quem a Rio </w:t>
      </w:r>
      <w:proofErr w:type="spellStart"/>
      <w:r>
        <w:t>State</w:t>
      </w:r>
      <w:proofErr w:type="spellEnd"/>
      <w:r>
        <w:t xml:space="preserve"> S.A. manteve negócios do foro imobiliário, a situação descrita, apesar de não ter gerado prejuízo directo e efectivo para o requerente, incutiu-lhe um sentimento de insegurança em relação ao que possa acontecer ao seu património, não sendo despiciente o facto de, atento o facto de residir em fr</w:t>
      </w:r>
      <w:r w:rsidR="00FE3E89">
        <w:t>ança, o requerente temer a sucessão de episódios idênticos dos quais possa não ter conhecimento em tempo útil.</w:t>
      </w:r>
    </w:p>
    <w:p w:rsidR="00EF6927" w:rsidRDefault="00EE570B" w:rsidP="00FE3E89">
      <w:pPr>
        <w:spacing w:line="360" w:lineRule="auto"/>
        <w:jc w:val="both"/>
      </w:pPr>
      <w:r>
        <w:t>16</w:t>
      </w:r>
    </w:p>
    <w:p w:rsidR="00EE570B" w:rsidRDefault="00EE570B" w:rsidP="00FE3E89">
      <w:pPr>
        <w:spacing w:line="360" w:lineRule="auto"/>
        <w:jc w:val="both"/>
      </w:pPr>
      <w:r>
        <w:t xml:space="preserve">A acrescer, existe o interesse público que divulgação da situação vertente acarreta, porquanto pela exposição supra vertida, os serviços de Registo e Notariado e os seus profissionais ficarão alertados no sentido de se munirem de particulares cautelas em relação a actos registais que envolvam a referida Rio </w:t>
      </w:r>
      <w:proofErr w:type="spellStart"/>
      <w:r>
        <w:t>State</w:t>
      </w:r>
      <w:proofErr w:type="spellEnd"/>
      <w:r>
        <w:t xml:space="preserve"> S.A., o referido Armindo da Mota Santos, ou outros intervenientes que actuem por conta da refe</w:t>
      </w:r>
      <w:bookmarkStart w:id="0" w:name="_GoBack"/>
      <w:bookmarkEnd w:id="0"/>
      <w:r>
        <w:t>rida sociedade comercial.</w:t>
      </w:r>
    </w:p>
    <w:p w:rsidR="00EE570B" w:rsidRDefault="00EE570B" w:rsidP="00FE3E89">
      <w:pPr>
        <w:spacing w:line="360" w:lineRule="auto"/>
        <w:jc w:val="both"/>
      </w:pPr>
      <w:r>
        <w:t xml:space="preserve">Atento o exposto se requer a V. </w:t>
      </w:r>
      <w:proofErr w:type="spellStart"/>
      <w:r>
        <w:t>Exca</w:t>
      </w:r>
      <w:proofErr w:type="spellEnd"/>
      <w:r>
        <w:t>.</w:t>
      </w:r>
    </w:p>
    <w:p w:rsidR="00EE570B" w:rsidRDefault="00EE570B" w:rsidP="00FE3E89">
      <w:pPr>
        <w:spacing w:line="360" w:lineRule="auto"/>
        <w:jc w:val="both"/>
      </w:pPr>
      <w:r>
        <w:lastRenderedPageBreak/>
        <w:t>-a divulgação da presente junto de todas as Conservatórias do Registo Predial de Portugal continental e ilhas.</w:t>
      </w:r>
    </w:p>
    <w:sectPr w:rsidR="00EE570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387"/>
    <w:rsid w:val="00023D67"/>
    <w:rsid w:val="00093B72"/>
    <w:rsid w:val="000E036A"/>
    <w:rsid w:val="000F1FB8"/>
    <w:rsid w:val="001059DB"/>
    <w:rsid w:val="00130527"/>
    <w:rsid w:val="00133D8C"/>
    <w:rsid w:val="0013761D"/>
    <w:rsid w:val="00163C82"/>
    <w:rsid w:val="00175BF7"/>
    <w:rsid w:val="001A4DEC"/>
    <w:rsid w:val="001D717F"/>
    <w:rsid w:val="00207087"/>
    <w:rsid w:val="002179AF"/>
    <w:rsid w:val="00233C3B"/>
    <w:rsid w:val="00247017"/>
    <w:rsid w:val="00261E5E"/>
    <w:rsid w:val="002706D3"/>
    <w:rsid w:val="002C3DA9"/>
    <w:rsid w:val="002D2DE9"/>
    <w:rsid w:val="002F2013"/>
    <w:rsid w:val="002F7201"/>
    <w:rsid w:val="00307743"/>
    <w:rsid w:val="00343642"/>
    <w:rsid w:val="003B3E51"/>
    <w:rsid w:val="00405DF8"/>
    <w:rsid w:val="00415314"/>
    <w:rsid w:val="00461512"/>
    <w:rsid w:val="004A7E63"/>
    <w:rsid w:val="004B08D8"/>
    <w:rsid w:val="004C7554"/>
    <w:rsid w:val="004E5A37"/>
    <w:rsid w:val="004F613D"/>
    <w:rsid w:val="004F7FA8"/>
    <w:rsid w:val="005211D3"/>
    <w:rsid w:val="0053334A"/>
    <w:rsid w:val="0055404C"/>
    <w:rsid w:val="00572800"/>
    <w:rsid w:val="00587F56"/>
    <w:rsid w:val="005B4E82"/>
    <w:rsid w:val="006223F0"/>
    <w:rsid w:val="00630DC1"/>
    <w:rsid w:val="006359C8"/>
    <w:rsid w:val="00663052"/>
    <w:rsid w:val="0066763D"/>
    <w:rsid w:val="00671F19"/>
    <w:rsid w:val="00686E32"/>
    <w:rsid w:val="00690CBD"/>
    <w:rsid w:val="00696348"/>
    <w:rsid w:val="006A2435"/>
    <w:rsid w:val="006F1F76"/>
    <w:rsid w:val="00703021"/>
    <w:rsid w:val="00711A3C"/>
    <w:rsid w:val="00725D12"/>
    <w:rsid w:val="00743ADA"/>
    <w:rsid w:val="007637BE"/>
    <w:rsid w:val="00763FC5"/>
    <w:rsid w:val="00772703"/>
    <w:rsid w:val="007839D6"/>
    <w:rsid w:val="00794141"/>
    <w:rsid w:val="007A4340"/>
    <w:rsid w:val="007B2F5A"/>
    <w:rsid w:val="007C14FE"/>
    <w:rsid w:val="007E1D90"/>
    <w:rsid w:val="007F2F1B"/>
    <w:rsid w:val="008427C7"/>
    <w:rsid w:val="008619A0"/>
    <w:rsid w:val="0086470C"/>
    <w:rsid w:val="00873113"/>
    <w:rsid w:val="008902F9"/>
    <w:rsid w:val="008C7FC2"/>
    <w:rsid w:val="008F1FF0"/>
    <w:rsid w:val="00910710"/>
    <w:rsid w:val="0093021A"/>
    <w:rsid w:val="00972125"/>
    <w:rsid w:val="009B57CC"/>
    <w:rsid w:val="009C41FC"/>
    <w:rsid w:val="00A462FB"/>
    <w:rsid w:val="00A55DEE"/>
    <w:rsid w:val="00A64B42"/>
    <w:rsid w:val="00AA48B3"/>
    <w:rsid w:val="00AC0F21"/>
    <w:rsid w:val="00AC5FC9"/>
    <w:rsid w:val="00AC784B"/>
    <w:rsid w:val="00AF7663"/>
    <w:rsid w:val="00B30DA3"/>
    <w:rsid w:val="00B33882"/>
    <w:rsid w:val="00B350DE"/>
    <w:rsid w:val="00B373AE"/>
    <w:rsid w:val="00B4472E"/>
    <w:rsid w:val="00B47730"/>
    <w:rsid w:val="00B57F37"/>
    <w:rsid w:val="00B864F2"/>
    <w:rsid w:val="00BB4001"/>
    <w:rsid w:val="00BB72CD"/>
    <w:rsid w:val="00BC0299"/>
    <w:rsid w:val="00BF2E7A"/>
    <w:rsid w:val="00C03F80"/>
    <w:rsid w:val="00C32026"/>
    <w:rsid w:val="00C359AF"/>
    <w:rsid w:val="00C405D2"/>
    <w:rsid w:val="00C55387"/>
    <w:rsid w:val="00C81DD6"/>
    <w:rsid w:val="00CC245C"/>
    <w:rsid w:val="00CD2137"/>
    <w:rsid w:val="00D2780B"/>
    <w:rsid w:val="00D525B1"/>
    <w:rsid w:val="00D67C53"/>
    <w:rsid w:val="00D72A55"/>
    <w:rsid w:val="00D849CE"/>
    <w:rsid w:val="00D8714F"/>
    <w:rsid w:val="00D914AF"/>
    <w:rsid w:val="00DA183F"/>
    <w:rsid w:val="00DE3C4F"/>
    <w:rsid w:val="00DE60EC"/>
    <w:rsid w:val="00DE71ED"/>
    <w:rsid w:val="00DF0E7F"/>
    <w:rsid w:val="00DF2C33"/>
    <w:rsid w:val="00E057B4"/>
    <w:rsid w:val="00E1093D"/>
    <w:rsid w:val="00E124B9"/>
    <w:rsid w:val="00E7110D"/>
    <w:rsid w:val="00E749E2"/>
    <w:rsid w:val="00E77E4B"/>
    <w:rsid w:val="00EE401B"/>
    <w:rsid w:val="00EE570B"/>
    <w:rsid w:val="00EF209D"/>
    <w:rsid w:val="00EF6927"/>
    <w:rsid w:val="00F325D0"/>
    <w:rsid w:val="00F6314E"/>
    <w:rsid w:val="00FA28F7"/>
    <w:rsid w:val="00FD6C3E"/>
    <w:rsid w:val="00FE1CDE"/>
    <w:rsid w:val="00FE3E89"/>
    <w:rsid w:val="00FF442C"/>
    <w:rsid w:val="00FF5BE0"/>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4</Pages>
  <Words>903</Words>
  <Characters>4878</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5770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Lara</dc:creator>
  <cp:lastModifiedBy>Lara</cp:lastModifiedBy>
  <cp:revision>1</cp:revision>
  <dcterms:created xsi:type="dcterms:W3CDTF">2012-04-23T10:37:00Z</dcterms:created>
  <dcterms:modified xsi:type="dcterms:W3CDTF">2012-04-23T11:51:00Z</dcterms:modified>
</cp:coreProperties>
</file>